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D4E" w:rsidRPr="00E3403D" w:rsidRDefault="00BB4D4E" w:rsidP="00BB4D4E">
      <w:pPr>
        <w:ind w:hanging="11"/>
        <w:rPr>
          <w:b/>
          <w:sz w:val="28"/>
          <w:lang w:val="kk-KZ"/>
        </w:rPr>
      </w:pPr>
      <w:r w:rsidRPr="00E3403D">
        <w:rPr>
          <w:b/>
          <w:sz w:val="28"/>
          <w:lang w:val="kk-KZ"/>
        </w:rPr>
        <w:t>Әдебиеттер тізімі</w:t>
      </w:r>
    </w:p>
    <w:p w:rsidR="00BB4D4E" w:rsidRPr="00854E2D" w:rsidRDefault="00F2169F" w:rsidP="00BB4D4E">
      <w:pPr>
        <w:tabs>
          <w:tab w:val="left" w:pos="993"/>
        </w:tabs>
        <w:spacing w:before="0" w:line="240" w:lineRule="auto"/>
        <w:ind w:left="0" w:firstLine="709"/>
        <w:rPr>
          <w:sz w:val="28"/>
          <w:szCs w:val="28"/>
          <w:shd w:val="clear" w:color="auto" w:fill="FFFFFF"/>
          <w:lang w:val="kk-KZ"/>
        </w:rPr>
      </w:pPr>
      <w:r>
        <w:rPr>
          <w:rFonts w:eastAsia="Times New Roman"/>
          <w:snapToGrid w:val="0"/>
          <w:sz w:val="28"/>
          <w:szCs w:val="28"/>
          <w:lang w:val="kk-KZ"/>
        </w:rPr>
        <w:t>1</w:t>
      </w:r>
      <w:r w:rsidR="00BB4D4E" w:rsidRPr="00854E2D">
        <w:rPr>
          <w:rFonts w:eastAsia="Times New Roman"/>
          <w:snapToGrid w:val="0"/>
          <w:sz w:val="28"/>
          <w:szCs w:val="28"/>
          <w:lang w:val="kk-KZ"/>
        </w:rPr>
        <w:t>.</w:t>
      </w:r>
      <w:r w:rsidR="00BB4D4E" w:rsidRPr="00854E2D">
        <w:rPr>
          <w:rFonts w:eastAsia="Times New Roman"/>
          <w:snapToGrid w:val="0"/>
          <w:sz w:val="28"/>
          <w:szCs w:val="28"/>
          <w:lang w:val="kk-KZ"/>
        </w:rPr>
        <w:tab/>
      </w:r>
      <w:r w:rsidR="00BB4D4E" w:rsidRPr="00854E2D">
        <w:rPr>
          <w:bCs/>
          <w:sz w:val="28"/>
          <w:szCs w:val="28"/>
          <w:shd w:val="clear" w:color="auto" w:fill="FFFFFF"/>
          <w:lang w:val="kk-KZ"/>
        </w:rPr>
        <w:t>Жүкебаева, Т. Ж.</w:t>
      </w:r>
      <w:r w:rsidR="00BB4D4E" w:rsidRPr="00854E2D">
        <w:rPr>
          <w:sz w:val="28"/>
          <w:szCs w:val="28"/>
          <w:shd w:val="clear" w:color="auto" w:fill="FFFFFF"/>
          <w:lang w:val="kk-KZ"/>
        </w:rPr>
        <w:t> Металлография [Текст] : оқу құралы "Металлургия", соның ішінде "Металтану және термиялық өңдеу" мен "Құю өндірісі", "Металлография" машинажасау және металлургиялық өнеркәсіптің инженерлі-техникалық жұмыскерлерімен және студенттері үшін арналған / Т. Ж. Жүкебаева, Г.И. Сұлтамұрат ; Қазақстан Республикасының білім және ғылым министрлігі, Қарағанды мемлекеттік техникалық университеті. - Қарағанды : ҚарМТУ, 2014. - 94 бет : граф. - (Рейтинг). - </w:t>
      </w:r>
      <w:r w:rsidR="00BB4D4E" w:rsidRPr="00854E2D">
        <w:rPr>
          <w:bCs/>
          <w:sz w:val="28"/>
          <w:szCs w:val="28"/>
          <w:shd w:val="clear" w:color="auto" w:fill="FFFFFF"/>
          <w:lang w:val="kk-KZ"/>
        </w:rPr>
        <w:t>ISBN </w:t>
      </w:r>
      <w:r w:rsidR="00BB4D4E" w:rsidRPr="00854E2D">
        <w:rPr>
          <w:sz w:val="28"/>
          <w:szCs w:val="28"/>
          <w:shd w:val="clear" w:color="auto" w:fill="FFFFFF"/>
          <w:lang w:val="kk-KZ"/>
        </w:rPr>
        <w:t xml:space="preserve">978-601-296-558-2 </w:t>
      </w:r>
    </w:p>
    <w:p w:rsidR="00BB4D4E" w:rsidRPr="00854E2D" w:rsidRDefault="00F2169F" w:rsidP="00BB4D4E">
      <w:pPr>
        <w:tabs>
          <w:tab w:val="left" w:pos="993"/>
        </w:tabs>
        <w:spacing w:before="0" w:line="240" w:lineRule="auto"/>
        <w:ind w:left="0" w:firstLine="709"/>
        <w:rPr>
          <w:rFonts w:eastAsia="Times New Roman"/>
          <w:snapToGrid w:val="0"/>
          <w:sz w:val="28"/>
          <w:szCs w:val="28"/>
          <w:lang w:val="kk-KZ"/>
        </w:rPr>
      </w:pPr>
      <w:r>
        <w:rPr>
          <w:rFonts w:eastAsia="Times New Roman"/>
          <w:snapToGrid w:val="0"/>
          <w:sz w:val="28"/>
          <w:szCs w:val="28"/>
          <w:lang w:val="kk-KZ"/>
        </w:rPr>
        <w:t>2</w:t>
      </w:r>
      <w:r w:rsidR="00BB4D4E" w:rsidRPr="00854E2D">
        <w:rPr>
          <w:rFonts w:eastAsia="Times New Roman"/>
          <w:snapToGrid w:val="0"/>
          <w:sz w:val="28"/>
          <w:szCs w:val="28"/>
          <w:lang w:val="kk-KZ"/>
        </w:rPr>
        <w:t>.</w:t>
      </w:r>
      <w:r w:rsidR="00BB4D4E" w:rsidRPr="00854E2D">
        <w:rPr>
          <w:rFonts w:eastAsia="Times New Roman"/>
          <w:snapToGrid w:val="0"/>
          <w:sz w:val="28"/>
          <w:szCs w:val="28"/>
          <w:lang w:val="kk-KZ"/>
        </w:rPr>
        <w:tab/>
      </w:r>
      <w:r w:rsidR="00BB4D4E" w:rsidRPr="00854E2D">
        <w:rPr>
          <w:bCs/>
          <w:sz w:val="28"/>
          <w:szCs w:val="28"/>
          <w:shd w:val="clear" w:color="auto" w:fill="FFFFFF"/>
          <w:lang w:val="kk-KZ"/>
        </w:rPr>
        <w:t>Материалдарды таңдау әдіснамасы</w:t>
      </w:r>
      <w:r w:rsidR="00BB4D4E" w:rsidRPr="00854E2D">
        <w:rPr>
          <w:sz w:val="28"/>
          <w:szCs w:val="28"/>
          <w:shd w:val="clear" w:color="auto" w:fill="FFFFFF"/>
          <w:lang w:val="kk-KZ"/>
        </w:rPr>
        <w:t>: оқу құралы 6B07103 "Материалтану және жаңа материалдар технологиясы", 6B07204 "Металлургия" мамандығының студенттеріне арналған / Е. П. Набоко [и др.] ; Қазақстан Республикасы білім және ғылым министрлігі, Қарағанды мемлекеттік техникалық университеті, "Нанотехнологиялар және металлургия" кафедрасы. - Қарағанды : ҚарМТУ, 2019. - 93 бет. - (Рейтинг).</w:t>
      </w:r>
    </w:p>
    <w:p w:rsidR="00BB4D4E" w:rsidRPr="00854E2D" w:rsidRDefault="00F2169F" w:rsidP="00BB4D4E">
      <w:pPr>
        <w:tabs>
          <w:tab w:val="left" w:pos="993"/>
        </w:tabs>
        <w:spacing w:before="0" w:line="240" w:lineRule="auto"/>
        <w:ind w:left="0" w:firstLine="709"/>
        <w:rPr>
          <w:rFonts w:eastAsia="Times New Roman"/>
          <w:snapToGrid w:val="0"/>
          <w:sz w:val="28"/>
          <w:szCs w:val="28"/>
          <w:lang w:val="kk-KZ"/>
        </w:rPr>
      </w:pPr>
      <w:r>
        <w:rPr>
          <w:rFonts w:eastAsia="Times New Roman"/>
          <w:snapToGrid w:val="0"/>
          <w:sz w:val="28"/>
          <w:szCs w:val="28"/>
          <w:lang w:val="kk-KZ"/>
        </w:rPr>
        <w:t>3</w:t>
      </w:r>
      <w:r w:rsidR="00BB4D4E" w:rsidRPr="00854E2D">
        <w:rPr>
          <w:rFonts w:eastAsia="Times New Roman"/>
          <w:snapToGrid w:val="0"/>
          <w:sz w:val="28"/>
          <w:szCs w:val="28"/>
          <w:lang w:val="kk-KZ"/>
        </w:rPr>
        <w:t>.</w:t>
      </w:r>
      <w:r w:rsidR="00BB4D4E" w:rsidRPr="00854E2D">
        <w:rPr>
          <w:rFonts w:eastAsia="Times New Roman"/>
          <w:snapToGrid w:val="0"/>
          <w:sz w:val="28"/>
          <w:szCs w:val="28"/>
          <w:lang w:val="kk-KZ"/>
        </w:rPr>
        <w:tab/>
      </w:r>
      <w:r w:rsidR="00BB4D4E" w:rsidRPr="00854E2D">
        <w:rPr>
          <w:bCs/>
          <w:sz w:val="28"/>
          <w:szCs w:val="28"/>
          <w:lang w:val="kk-KZ"/>
        </w:rPr>
        <w:t>Материалдарды таңдау әдіснамасы</w:t>
      </w:r>
      <w:r w:rsidR="00BB4D4E" w:rsidRPr="00854E2D">
        <w:rPr>
          <w:sz w:val="28"/>
          <w:szCs w:val="28"/>
          <w:lang w:val="kk-KZ"/>
        </w:rPr>
        <w:t xml:space="preserve">: оқу құралы 6B07103 "Материалтану және </w:t>
      </w:r>
      <w:r w:rsidR="00BB4D4E" w:rsidRPr="001D5F5D">
        <w:rPr>
          <w:rStyle w:val="a5"/>
          <w:b w:val="0"/>
          <w:sz w:val="28"/>
          <w:szCs w:val="28"/>
          <w:lang w:val="kk-KZ"/>
        </w:rPr>
        <w:t>жаңа</w:t>
      </w:r>
      <w:r w:rsidR="00BB4D4E" w:rsidRPr="00854E2D">
        <w:rPr>
          <w:sz w:val="28"/>
          <w:szCs w:val="28"/>
          <w:lang w:val="kk-KZ"/>
        </w:rPr>
        <w:t xml:space="preserve"> материалдар технологиясы", 6B07204 "Металлургия" мамандығының студенттеріне арналған / Е. П. Набоко [и др.] ; Қазақстан Республикасы білім және ғылым министрлігі, Қарағанды мемлекеттік техникалық университеті, "Нанотехнологиялар және металлургия" кафедрасы. - Қарағанды : ҚарМТУ, 2019. - 93 бет. - (Рейтинг). - </w:t>
      </w:r>
      <w:r w:rsidR="00BB4D4E" w:rsidRPr="00854E2D">
        <w:rPr>
          <w:bCs/>
          <w:sz w:val="28"/>
          <w:szCs w:val="28"/>
          <w:lang w:val="kk-KZ"/>
        </w:rPr>
        <w:t xml:space="preserve">ISBN </w:t>
      </w:r>
      <w:r w:rsidR="00BB4D4E" w:rsidRPr="00854E2D">
        <w:rPr>
          <w:sz w:val="28"/>
          <w:szCs w:val="28"/>
          <w:lang w:val="kk-KZ"/>
        </w:rPr>
        <w:t>978-601-315-873-0.</w:t>
      </w:r>
    </w:p>
    <w:p w:rsidR="00BB4D4E" w:rsidRPr="00854E2D" w:rsidRDefault="00F2169F" w:rsidP="00BB4D4E">
      <w:pPr>
        <w:spacing w:line="240" w:lineRule="auto"/>
        <w:ind w:left="0" w:firstLine="709"/>
        <w:rPr>
          <w:rFonts w:eastAsia="Times New Roman"/>
          <w:snapToGrid w:val="0"/>
          <w:sz w:val="28"/>
          <w:szCs w:val="28"/>
          <w:lang w:val="kk-KZ"/>
        </w:rPr>
      </w:pPr>
      <w:r>
        <w:rPr>
          <w:rFonts w:eastAsia="Times New Roman"/>
          <w:snapToGrid w:val="0"/>
          <w:sz w:val="28"/>
          <w:szCs w:val="28"/>
          <w:lang w:val="kk-KZ"/>
        </w:rPr>
        <w:t>4</w:t>
      </w:r>
      <w:r w:rsidR="00BB4D4E" w:rsidRPr="00854E2D">
        <w:rPr>
          <w:rFonts w:eastAsia="Times New Roman"/>
          <w:snapToGrid w:val="0"/>
          <w:sz w:val="28"/>
          <w:szCs w:val="28"/>
          <w:lang w:val="kk-KZ"/>
        </w:rPr>
        <w:t>.</w:t>
      </w:r>
      <w:r w:rsidR="00BB4D4E" w:rsidRPr="00854E2D">
        <w:rPr>
          <w:rFonts w:eastAsia="Times New Roman"/>
          <w:sz w:val="28"/>
          <w:szCs w:val="28"/>
          <w:lang w:val="kk-KZ"/>
        </w:rPr>
        <w:t xml:space="preserve">Физикалық материалтану : оқу құралы "Материалтану және </w:t>
      </w:r>
      <w:r w:rsidR="00BB4D4E" w:rsidRPr="00854E2D">
        <w:rPr>
          <w:rFonts w:eastAsia="Times New Roman"/>
          <w:bCs/>
          <w:sz w:val="28"/>
          <w:szCs w:val="28"/>
          <w:lang w:val="kk-KZ"/>
        </w:rPr>
        <w:t>жаңа</w:t>
      </w:r>
      <w:r w:rsidR="00BB4D4E" w:rsidRPr="00854E2D">
        <w:rPr>
          <w:rFonts w:eastAsia="Times New Roman"/>
          <w:sz w:val="28"/>
          <w:szCs w:val="28"/>
          <w:lang w:val="kk-KZ"/>
        </w:rPr>
        <w:t xml:space="preserve"> материалдар технологиясы", соның ішінде "Конструкциялық материалдар" мен "Композиттік материалдар" мамандықтарының оқу жоспарымен сәйкес бакалаврды дайындау деңгейіне арналған / Б. К. Балбекова, Г. И. Сұлтамұрат ; Қазақстан Республикасы білім және ғылым министрлігі, Қарағанды мемлекеттік техникалық университеті. - Қарағанды : ҚарМТУ, 2014. - 105 бет. - (Рейтинг). - </w:t>
      </w:r>
      <w:r w:rsidR="00BB4D4E" w:rsidRPr="00854E2D">
        <w:rPr>
          <w:rFonts w:eastAsia="Times New Roman"/>
          <w:bCs/>
          <w:sz w:val="28"/>
          <w:szCs w:val="28"/>
          <w:lang w:val="kk-KZ"/>
        </w:rPr>
        <w:t xml:space="preserve">ISBN </w:t>
      </w:r>
      <w:r w:rsidR="00BB4D4E" w:rsidRPr="00854E2D">
        <w:rPr>
          <w:rFonts w:eastAsia="Times New Roman"/>
          <w:sz w:val="28"/>
          <w:szCs w:val="28"/>
          <w:lang w:val="kk-KZ"/>
        </w:rPr>
        <w:t>978-601-296-635-9.</w:t>
      </w:r>
    </w:p>
    <w:p w:rsidR="00BB4D4E" w:rsidRPr="00854E2D" w:rsidRDefault="00F2169F" w:rsidP="00BB4D4E">
      <w:pPr>
        <w:tabs>
          <w:tab w:val="left" w:pos="993"/>
        </w:tabs>
        <w:spacing w:before="0" w:line="240" w:lineRule="auto"/>
        <w:ind w:left="0" w:firstLine="709"/>
        <w:rPr>
          <w:rFonts w:eastAsia="Times New Roman"/>
          <w:snapToGrid w:val="0"/>
          <w:sz w:val="28"/>
          <w:szCs w:val="28"/>
          <w:lang w:val="kk-KZ"/>
        </w:rPr>
      </w:pPr>
      <w:r>
        <w:rPr>
          <w:rFonts w:eastAsia="Times New Roman"/>
          <w:snapToGrid w:val="0"/>
          <w:sz w:val="28"/>
          <w:szCs w:val="28"/>
          <w:lang w:val="kk-KZ"/>
        </w:rPr>
        <w:t>5</w:t>
      </w:r>
      <w:bookmarkStart w:id="0" w:name="_GoBack"/>
      <w:bookmarkEnd w:id="0"/>
      <w:r w:rsidR="00BB4D4E" w:rsidRPr="00854E2D">
        <w:rPr>
          <w:rFonts w:eastAsia="Times New Roman"/>
          <w:snapToGrid w:val="0"/>
          <w:sz w:val="28"/>
          <w:szCs w:val="28"/>
          <w:lang w:val="kk-KZ"/>
        </w:rPr>
        <w:t>.</w:t>
      </w:r>
      <w:r w:rsidR="00BB4D4E" w:rsidRPr="00854E2D">
        <w:rPr>
          <w:rFonts w:eastAsia="Times New Roman"/>
          <w:snapToGrid w:val="0"/>
          <w:sz w:val="28"/>
          <w:szCs w:val="28"/>
          <w:lang w:val="kk-KZ"/>
        </w:rPr>
        <w:tab/>
        <w:t xml:space="preserve"> </w:t>
      </w:r>
      <w:r w:rsidR="00BB4D4E" w:rsidRPr="00854E2D">
        <w:rPr>
          <w:bCs/>
          <w:color w:val="000000"/>
          <w:sz w:val="28"/>
          <w:szCs w:val="28"/>
          <w:shd w:val="clear" w:color="auto" w:fill="FFFFFF"/>
          <w:lang w:val="kk-KZ"/>
        </w:rPr>
        <w:t>Смағұлов,Д.Ұ.</w:t>
      </w:r>
      <w:r w:rsidR="00BB4D4E" w:rsidRPr="00854E2D">
        <w:rPr>
          <w:color w:val="000000"/>
          <w:sz w:val="28"/>
          <w:szCs w:val="28"/>
          <w:shd w:val="clear" w:color="auto" w:fill="FFFFFF"/>
          <w:lang w:val="kk-KZ"/>
        </w:rPr>
        <w:t> Металлография [Текст] : оқулық студенттерге арналған / Д. Ұ. Смағұлов ; Қазақстан Республикасы білім және ғылым министрлігі, Қазақ ұлттық техникалық университеті. - Алматы : ҚазҰТУ, 2014. - 375 бет. - </w:t>
      </w:r>
      <w:r w:rsidR="00BB4D4E" w:rsidRPr="00854E2D">
        <w:rPr>
          <w:bCs/>
          <w:color w:val="000000"/>
          <w:sz w:val="28"/>
          <w:szCs w:val="28"/>
          <w:shd w:val="clear" w:color="auto" w:fill="FFFFFF"/>
          <w:lang w:val="kk-KZ"/>
        </w:rPr>
        <w:t>ISBN </w:t>
      </w:r>
      <w:r w:rsidR="00BB4D4E" w:rsidRPr="00854E2D">
        <w:rPr>
          <w:color w:val="000000"/>
          <w:sz w:val="28"/>
          <w:szCs w:val="28"/>
          <w:shd w:val="clear" w:color="auto" w:fill="FFFFFF"/>
          <w:lang w:val="kk-KZ"/>
        </w:rPr>
        <w:t>9965-9515-3-5</w:t>
      </w:r>
    </w:p>
    <w:p w:rsidR="00386684" w:rsidRPr="00BB4D4E" w:rsidRDefault="00E976BB">
      <w:pPr>
        <w:rPr>
          <w:lang w:val="kk-KZ"/>
        </w:rPr>
      </w:pPr>
    </w:p>
    <w:sectPr w:rsidR="00386684" w:rsidRPr="00BB4D4E" w:rsidSect="00213D37">
      <w:footerReference w:type="default" r:id="rId6"/>
      <w:pgSz w:w="11909" w:h="16834"/>
      <w:pgMar w:top="709" w:right="1418" w:bottom="426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6BB" w:rsidRDefault="00E976BB">
      <w:pPr>
        <w:spacing w:before="0" w:line="240" w:lineRule="auto"/>
      </w:pPr>
      <w:r>
        <w:separator/>
      </w:r>
    </w:p>
  </w:endnote>
  <w:endnote w:type="continuationSeparator" w:id="0">
    <w:p w:rsidR="00E976BB" w:rsidRDefault="00E976B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63" w:rsidRDefault="00E976BB">
    <w:pPr>
      <w:pStyle w:val="a3"/>
      <w:widowControl w:val="0"/>
      <w:spacing w:line="300" w:lineRule="auto"/>
      <w:ind w:firstLine="500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6BB" w:rsidRDefault="00E976BB">
      <w:pPr>
        <w:spacing w:before="0" w:line="240" w:lineRule="auto"/>
      </w:pPr>
      <w:r>
        <w:separator/>
      </w:r>
    </w:p>
  </w:footnote>
  <w:footnote w:type="continuationSeparator" w:id="0">
    <w:p w:rsidR="00E976BB" w:rsidRDefault="00E976BB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B0"/>
    <w:rsid w:val="00257E88"/>
    <w:rsid w:val="00403AB0"/>
    <w:rsid w:val="00820232"/>
    <w:rsid w:val="00BB4D4E"/>
    <w:rsid w:val="00E976BB"/>
    <w:rsid w:val="00F2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2DC1"/>
  <w15:docId w15:val="{670D290D-1C23-44AF-A39A-AD5202B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4D4E"/>
    <w:pPr>
      <w:widowControl w:val="0"/>
      <w:spacing w:before="180" w:after="0" w:line="300" w:lineRule="auto"/>
      <w:ind w:left="720" w:hanging="720"/>
      <w:jc w:val="both"/>
    </w:pPr>
    <w:rPr>
      <w:rFonts w:ascii="Times New Roman" w:eastAsia="Batang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4D4E"/>
    <w:pPr>
      <w:widowControl/>
      <w:tabs>
        <w:tab w:val="center" w:pos="4153"/>
        <w:tab w:val="right" w:pos="8306"/>
      </w:tabs>
      <w:spacing w:before="0" w:line="240" w:lineRule="auto"/>
      <w:ind w:left="0" w:firstLine="0"/>
      <w:jc w:val="left"/>
    </w:pPr>
    <w:rPr>
      <w:rFonts w:eastAsia="Times New Roman"/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BB4D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uiPriority w:val="22"/>
    <w:qFormat/>
    <w:rsid w:val="00BB4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глц</cp:lastModifiedBy>
  <cp:revision>4</cp:revision>
  <cp:lastPrinted>2022-05-16T08:20:00Z</cp:lastPrinted>
  <dcterms:created xsi:type="dcterms:W3CDTF">2022-05-16T08:20:00Z</dcterms:created>
  <dcterms:modified xsi:type="dcterms:W3CDTF">2023-09-19T15:55:00Z</dcterms:modified>
</cp:coreProperties>
</file>